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162E" w14:textId="01299F48" w:rsidR="00A1271B" w:rsidRPr="004A114F" w:rsidRDefault="00C26A51" w:rsidP="004A114F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DOMANDA DI ISCRIZIONE ALL’ALBO FORNITORI</w:t>
      </w:r>
    </w:p>
    <w:p w14:paraId="1F2DA6CA" w14:textId="2E754D70" w:rsidR="00A1271B" w:rsidRPr="004A114F" w:rsidRDefault="004A114F" w:rsidP="004A11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 xml:space="preserve">        </w:t>
      </w:r>
      <w:r w:rsidR="00A1271B" w:rsidRPr="004A114F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DICHIARAZIONE SOSTITUTIVA DI ATTO DI NOTORIETÀ</w:t>
      </w:r>
    </w:p>
    <w:p w14:paraId="35645EC3" w14:textId="5D151311" w:rsidR="00A1271B" w:rsidRDefault="004A114F" w:rsidP="004A114F">
      <w:p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 xml:space="preserve">  </w:t>
      </w:r>
      <w:r w:rsidR="00A1271B" w:rsidRPr="004A114F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(D.P.R. 28 dicembre 2000, n. 445, art. 47)</w:t>
      </w:r>
    </w:p>
    <w:p w14:paraId="2A08D27F" w14:textId="77777777" w:rsidR="00B73311" w:rsidRPr="004A114F" w:rsidRDefault="00B73311" w:rsidP="004A114F">
      <w:p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</w:p>
    <w:p w14:paraId="5DC28EBA" w14:textId="15B265AF" w:rsidR="00A1271B" w:rsidRDefault="00A1271B" w:rsidP="004A114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16"/>
          <w:szCs w:val="16"/>
          <w:lang w:val="it-IT"/>
        </w:rPr>
      </w:pPr>
      <w:r w:rsidRPr="004A114F">
        <w:rPr>
          <w:rFonts w:ascii="Times New Roman" w:hAnsi="Times New Roman" w:cs="Times New Roman"/>
          <w:b/>
          <w:bCs/>
          <w:kern w:val="0"/>
          <w:sz w:val="16"/>
          <w:szCs w:val="16"/>
          <w:lang w:val="it-IT"/>
        </w:rPr>
        <w:t>NON SOGGETTA AD AUTENTICAZIONE – ESENTE DA BOLLO</w:t>
      </w:r>
      <w:r w:rsidR="004A114F">
        <w:rPr>
          <w:rFonts w:ascii="Times New Roman" w:hAnsi="Times New Roman" w:cs="Times New Roman"/>
          <w:b/>
          <w:bCs/>
          <w:kern w:val="0"/>
          <w:sz w:val="16"/>
          <w:szCs w:val="16"/>
          <w:lang w:val="it-IT"/>
        </w:rPr>
        <w:t xml:space="preserve"> </w:t>
      </w:r>
      <w:r w:rsidRPr="004A114F">
        <w:rPr>
          <w:rFonts w:ascii="Times New Roman" w:hAnsi="Times New Roman" w:cs="Times New Roman"/>
          <w:kern w:val="0"/>
          <w:sz w:val="16"/>
          <w:szCs w:val="16"/>
          <w:lang w:val="it-IT"/>
        </w:rPr>
        <w:t>(D.P.R. 28 dicembre 2000, n. 445, art. 37, c.1)</w:t>
      </w:r>
    </w:p>
    <w:p w14:paraId="59D4D571" w14:textId="77777777" w:rsidR="004A114F" w:rsidRPr="004A114F" w:rsidRDefault="004A114F" w:rsidP="004A114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val="it-IT"/>
        </w:rPr>
      </w:pPr>
    </w:p>
    <w:p w14:paraId="0BEA6E95" w14:textId="77777777" w:rsidR="00A1271B" w:rsidRPr="004A114F" w:rsidRDefault="00A1271B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A conoscenza del disposto dell’articolo 47 del decreto del Presidente della Repubblica 28 dicembre</w:t>
      </w:r>
    </w:p>
    <w:p w14:paraId="3BA10B04" w14:textId="62635028" w:rsidR="00A1271B" w:rsidRDefault="00A1271B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2000, n. 445</w:t>
      </w:r>
      <w:r w:rsidR="00B73311">
        <w:rPr>
          <w:rFonts w:ascii="Times New Roman" w:hAnsi="Times New Roman" w:cs="Times New Roman"/>
          <w:kern w:val="0"/>
          <w:sz w:val="24"/>
          <w:szCs w:val="24"/>
          <w:lang w:val="it-IT"/>
        </w:rPr>
        <w:t>,</w:t>
      </w:r>
    </w:p>
    <w:p w14:paraId="001E69E7" w14:textId="77777777" w:rsidR="00B73311" w:rsidRPr="004A114F" w:rsidRDefault="00B73311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257F59C1" w14:textId="77777777" w:rsidR="00A1271B" w:rsidRPr="004A114F" w:rsidRDefault="00A1271B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Il sottoscritto …………………..………………………………………………………………………</w:t>
      </w:r>
    </w:p>
    <w:p w14:paraId="21A31808" w14:textId="5A3CE963" w:rsidR="00A1271B" w:rsidRPr="004A114F" w:rsidRDefault="00A1271B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legale rappresentante dell</w:t>
      </w:r>
      <w:r w:rsidR="00C26A51"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a società</w:t>
      </w: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……………………………………………………………...</w:t>
      </w:r>
    </w:p>
    <w:p w14:paraId="08DDB95C" w14:textId="550D405E" w:rsidR="00A1271B" w:rsidRPr="004A114F" w:rsidRDefault="00A1271B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nato il …………………………. in …………….…………………………</w:t>
      </w:r>
      <w:r w:rsidR="00C26A51"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(c.f………………….)</w:t>
      </w:r>
    </w:p>
    <w:p w14:paraId="1B3B1DE3" w14:textId="77777777" w:rsidR="00C26A51" w:rsidRPr="004A114F" w:rsidRDefault="00A1271B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al fine di </w:t>
      </w:r>
      <w:r w:rsidR="00C26A51"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iscrivere la predetta società all’albo fornitori di ITS Casa Campania di cui alla delibera n…. del 23 ottobre 2023 e ss.mm.ii nelle seguenti  macrocategorie/categorie:</w:t>
      </w:r>
    </w:p>
    <w:p w14:paraId="14A75DE5" w14:textId="77777777" w:rsidR="00C26A51" w:rsidRPr="004A114F" w:rsidRDefault="00C26A51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A1271B"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…………………..</w:t>
      </w:r>
    </w:p>
    <w:p w14:paraId="3AEC8C2A" w14:textId="77777777" w:rsidR="00C26A51" w:rsidRPr="004A114F" w:rsidRDefault="00C26A51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…………………..</w:t>
      </w:r>
    </w:p>
    <w:p w14:paraId="00393570" w14:textId="77777777" w:rsidR="00C26A51" w:rsidRPr="004A114F" w:rsidRDefault="00C26A51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………………….</w:t>
      </w:r>
    </w:p>
    <w:p w14:paraId="0CB71DAF" w14:textId="77777777" w:rsidR="00C26A51" w:rsidRPr="004A114F" w:rsidRDefault="00C26A51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………………….</w:t>
      </w:r>
    </w:p>
    <w:p w14:paraId="11E72A76" w14:textId="0EE3A525" w:rsidR="00A1271B" w:rsidRPr="004A114F" w:rsidRDefault="00C26A51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………………….</w:t>
      </w:r>
    </w:p>
    <w:p w14:paraId="6C54AC82" w14:textId="77777777" w:rsidR="00A1271B" w:rsidRDefault="00A1271B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sotto la propria personale responsabilità:</w:t>
      </w:r>
    </w:p>
    <w:p w14:paraId="6278C0B8" w14:textId="77777777" w:rsidR="00B73311" w:rsidRPr="004A114F" w:rsidRDefault="00B73311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076AE78C" w14:textId="2EED8069" w:rsidR="00A1271B" w:rsidRDefault="004A114F" w:rsidP="004A114F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 xml:space="preserve">    </w:t>
      </w:r>
      <w:r w:rsidR="00A1271B" w:rsidRPr="004A114F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DICHIARA</w:t>
      </w:r>
    </w:p>
    <w:p w14:paraId="3113943D" w14:textId="77777777" w:rsidR="00B73311" w:rsidRPr="004A114F" w:rsidRDefault="00B73311" w:rsidP="004A114F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</w:p>
    <w:p w14:paraId="28446411" w14:textId="2127ECA2" w:rsidR="000775C8" w:rsidRPr="004A114F" w:rsidRDefault="000775C8" w:rsidP="004A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kern w:val="0"/>
          <w:sz w:val="24"/>
          <w:szCs w:val="24"/>
          <w:lang w:val="it-IT"/>
        </w:rPr>
        <w:t>1) che la società ………………………. È iscritta alla Camera di Commercio, Industria, Artigianato e Agricoltura o nel registro delle Commissioni provinciali dell’artigianato o presso competenti ordini professionali per un’attività pertinente con il settore merceologico cui fa riferimento la macrocategoria/categoria per cui si chiede l’iscrizione. A tal fine allega ………………….</w:t>
      </w:r>
    </w:p>
    <w:p w14:paraId="0571553D" w14:textId="447CEA7D" w:rsidR="00AE0610" w:rsidRPr="004A114F" w:rsidRDefault="000775C8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2) che non sussistono le cause di esclusione automatica di cui all’art.94 del d.lgs.36/2023;</w:t>
      </w:r>
    </w:p>
    <w:p w14:paraId="380520A2" w14:textId="654DC748" w:rsidR="000775C8" w:rsidRPr="004A114F" w:rsidRDefault="000775C8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3) che non sussistono le cause di esclusione non automatica di cui all’art.95 del d.lgs.36/2023.</w:t>
      </w:r>
    </w:p>
    <w:p w14:paraId="2191D778" w14:textId="06A23743" w:rsidR="000775C8" w:rsidRPr="004A114F" w:rsidRDefault="000775C8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In alternativa rispetto al punto 3):</w:t>
      </w:r>
    </w:p>
    <w:p w14:paraId="1BFD0145" w14:textId="0E00E2A6" w:rsidR="000775C8" w:rsidRPr="004A114F" w:rsidRDefault="000775C8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3.1) che in merito alle cause di esclusione non automatica di cui all’art.95 del d.lgs. 36/2023 dichiara …………………………………….</w:t>
      </w:r>
    </w:p>
    <w:p w14:paraId="55BF6137" w14:textId="6F5B0493" w:rsidR="000775C8" w:rsidRPr="004A114F" w:rsidRDefault="000775C8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 xml:space="preserve">4) di aver maturato almeno tre anni di esperienza negli ambiti di afferenza dell’area/ settore merceologico per cui si chiede l’iscrizione. Sul punto allega come allegato B una breve presentazione della società (da allegare in formato </w:t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4A114F">
        <w:rPr>
          <w:rFonts w:ascii="Times New Roman" w:hAnsi="Times New Roman" w:cs="Times New Roman"/>
          <w:sz w:val="24"/>
          <w:szCs w:val="24"/>
          <w:lang w:val="it-IT"/>
        </w:rPr>
        <w:t>pdf)</w:t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34DB5F1" w14:textId="69F5BAD2" w:rsidR="000775C8" w:rsidRPr="004A114F" w:rsidRDefault="000775C8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5) di aver letto attentamente l’Avviso Pubblico e sul punto precisa di essere a perfetta conoscenza della circostanza che l’iscrizione all’Albo no</w:t>
      </w:r>
      <w:r w:rsidR="00013A2D" w:rsidRPr="004A114F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4A114F">
        <w:rPr>
          <w:rFonts w:ascii="Times New Roman" w:hAnsi="Times New Roman" w:cs="Times New Roman"/>
          <w:sz w:val="24"/>
          <w:szCs w:val="24"/>
          <w:lang w:val="it-IT"/>
        </w:rPr>
        <w:t xml:space="preserve"> fa sorgere alcun diritto all’operatore economico che non potrà vantare alcuna pretesa.</w:t>
      </w:r>
    </w:p>
    <w:p w14:paraId="5A3B4915" w14:textId="77777777" w:rsidR="004A114F" w:rsidRP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04AC2B2" w14:textId="77777777" w:rsidR="004A114F" w:rsidRP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lastRenderedPageBreak/>
        <w:t>Allega:</w:t>
      </w:r>
    </w:p>
    <w:p w14:paraId="0F1C0D65" w14:textId="6A5EDCDA" w:rsidR="004A114F" w:rsidRPr="004A114F" w:rsidRDefault="004A114F" w:rsidP="004A114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Documento di identità in corso di validità</w:t>
      </w:r>
    </w:p>
    <w:p w14:paraId="423A904B" w14:textId="77777777" w:rsidR="004A114F" w:rsidRPr="004A114F" w:rsidRDefault="004A114F" w:rsidP="004A114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Allegato B contenente una breve presentazione della società;</w:t>
      </w:r>
    </w:p>
    <w:p w14:paraId="5BBE545A" w14:textId="77777777" w:rsidR="004A114F" w:rsidRPr="004A114F" w:rsidRDefault="004A114F" w:rsidP="004A114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Eventuale: visura camerale della Società;</w:t>
      </w:r>
    </w:p>
    <w:p w14:paraId="2FB6E8FF" w14:textId="0999DC46" w:rsidR="004A114F" w:rsidRPr="004A114F" w:rsidRDefault="004A114F" w:rsidP="004A114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…………………..</w:t>
      </w:r>
    </w:p>
    <w:p w14:paraId="58C95EE8" w14:textId="2ABF78E9" w:rsidR="004A114F" w:rsidRPr="004A114F" w:rsidRDefault="004A114F" w:rsidP="004A114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…………………..</w:t>
      </w:r>
    </w:p>
    <w:p w14:paraId="3B4F82B5" w14:textId="77777777" w:rsidR="004A114F" w:rsidRP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7CCF7C" w14:textId="77777777" w:rsidR="004A114F" w:rsidRP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Il sottoscritto dichiara, infine, di aver preso visione dell’informativa annotata in calce al presente</w:t>
      </w:r>
    </w:p>
    <w:p w14:paraId="5C30B883" w14:textId="391B0F36" w:rsidR="004A114F" w:rsidRP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modulo e delle relative informazioni integrative fornite sul sito web d</w:t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>ell’</w:t>
      </w:r>
      <w:r w:rsidRPr="004A114F">
        <w:rPr>
          <w:rFonts w:ascii="Times New Roman" w:hAnsi="Times New Roman" w:cs="Times New Roman"/>
          <w:sz w:val="24"/>
          <w:szCs w:val="24"/>
          <w:lang w:val="it-IT"/>
        </w:rPr>
        <w:t xml:space="preserve">ITS </w:t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>ACADEMY CASA CAMPANIA</w:t>
      </w:r>
      <w:r w:rsidRPr="004A114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4236C27" w14:textId="73063FE9" w:rsidR="004A114F" w:rsidRP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FC9332E" w14:textId="74C9AC12" w:rsidR="00BD3AF6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 w:rsidRPr="00BD3AF6">
        <w:rPr>
          <w:rFonts w:ascii="Times New Roman" w:hAnsi="Times New Roman" w:cs="Times New Roman"/>
          <w:sz w:val="24"/>
          <w:szCs w:val="24"/>
          <w:lang w:val="it-IT"/>
        </w:rPr>
        <w:t>IL LEGALE RAPPRESENTANTE</w:t>
      </w:r>
    </w:p>
    <w:p w14:paraId="05FFC42A" w14:textId="564C81EF" w:rsidR="004A114F" w:rsidRP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D3AF6" w:rsidRPr="004A114F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</w:p>
    <w:p w14:paraId="40152FBD" w14:textId="13A35AA5" w:rsidR="004A114F" w:rsidRP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F36DE0D" w14:textId="77777777" w:rsid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</w:p>
    <w:p w14:paraId="07D52D25" w14:textId="59759645" w:rsidR="004A114F" w:rsidRPr="004A114F" w:rsidRDefault="004A114F" w:rsidP="004A114F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  <w:r w:rsidRPr="004A114F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 xml:space="preserve">Informativa ai sensi e per gli effetti del </w:t>
      </w:r>
      <w:r w:rsidR="00BD3AF6" w:rsidRPr="004A114F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d.lgs.</w:t>
      </w:r>
      <w:r w:rsidRPr="004A114F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 xml:space="preserve"> 30.06.2003, n. 196, cd. Codice sulla “Privacy”</w:t>
      </w:r>
    </w:p>
    <w:p w14:paraId="5601999F" w14:textId="6C0AC932" w:rsidR="004A114F" w:rsidRPr="004A114F" w:rsidRDefault="00BD3AF6" w:rsidP="004A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3AF6">
        <w:rPr>
          <w:rFonts w:ascii="Times New Roman" w:hAnsi="Times New Roman" w:cs="Times New Roman"/>
          <w:sz w:val="24"/>
          <w:szCs w:val="24"/>
          <w:lang w:val="it-IT"/>
        </w:rPr>
        <w:t>ITS ACADEMY CASA CAMPANIA</w:t>
      </w:r>
      <w:r w:rsidR="004A114F" w:rsidRPr="004A114F">
        <w:rPr>
          <w:rFonts w:ascii="Times New Roman" w:hAnsi="Times New Roman" w:cs="Times New Roman"/>
          <w:sz w:val="24"/>
          <w:szCs w:val="24"/>
          <w:lang w:val="it-IT"/>
        </w:rPr>
        <w:t xml:space="preserve"> titolare della presente dichiarazione e titolare del trattamento dei dati informa con la presente annotazione il dichiarante, ai sensi e per gli effetti dell’articolo 13 del d.lgs. 30.06.2003, n. 196, che i dati personali forniti con la dichiarazione stessa sono trattati, anche con modalità elettronica, al solo fine dell’iscrizione all’ALBO Fornitori </w:t>
      </w:r>
      <w:r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Pr="00BD3AF6">
        <w:rPr>
          <w:rFonts w:ascii="Times New Roman" w:hAnsi="Times New Roman" w:cs="Times New Roman"/>
          <w:sz w:val="24"/>
          <w:szCs w:val="24"/>
          <w:lang w:val="it-IT"/>
        </w:rPr>
        <w:t>ITS ACADEMY CASA CAMPANIA</w:t>
      </w:r>
      <w:r w:rsidRPr="00BD3AF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A114F" w:rsidRPr="004A114F">
        <w:rPr>
          <w:rFonts w:ascii="Times New Roman" w:hAnsi="Times New Roman" w:cs="Times New Roman"/>
          <w:sz w:val="24"/>
          <w:szCs w:val="24"/>
          <w:lang w:val="it-IT"/>
        </w:rPr>
        <w:t>così come disciplinata dall’Avviso; che il conferimento di tali dati è obbligatorio per consentire le predette finalità, con la conseguenza che la mancata comunicazione non consente l’iscrizione all’albo; che i dati saranno comunicati esclusivamente ai soggetti espressamente previsti dalle norme richiamate nell’Avviso; che i diritti di cui all’articolo 7 del d.lgs. 30.06.2003, n. 196, possono essere esercitati rivolgendosi al responsabile del procedimento indicato nell’Avviso.</w:t>
      </w:r>
    </w:p>
    <w:sectPr w:rsidR="004A114F" w:rsidRPr="004A114F" w:rsidSect="009D4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5AF"/>
    <w:multiLevelType w:val="hybridMultilevel"/>
    <w:tmpl w:val="8168E7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52B0C"/>
    <w:multiLevelType w:val="hybridMultilevel"/>
    <w:tmpl w:val="D9D680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13674">
    <w:abstractNumId w:val="0"/>
  </w:num>
  <w:num w:numId="2" w16cid:durableId="142144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25"/>
    <w:rsid w:val="00013A2D"/>
    <w:rsid w:val="000775C8"/>
    <w:rsid w:val="00186339"/>
    <w:rsid w:val="00252879"/>
    <w:rsid w:val="004A114F"/>
    <w:rsid w:val="005A6873"/>
    <w:rsid w:val="006737C2"/>
    <w:rsid w:val="006C5AC4"/>
    <w:rsid w:val="006D34B2"/>
    <w:rsid w:val="008939A4"/>
    <w:rsid w:val="009D4C5A"/>
    <w:rsid w:val="00A1271B"/>
    <w:rsid w:val="00AE0610"/>
    <w:rsid w:val="00B73311"/>
    <w:rsid w:val="00BD3AF6"/>
    <w:rsid w:val="00C26A51"/>
    <w:rsid w:val="00D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ABB3"/>
  <w15:chartTrackingRefBased/>
  <w15:docId w15:val="{C4327D7E-26A2-4925-A63B-47DF8C72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Vosa</dc:creator>
  <cp:keywords/>
  <dc:description/>
  <cp:lastModifiedBy>Riccardo Barone | ACEN</cp:lastModifiedBy>
  <cp:revision>5</cp:revision>
  <dcterms:created xsi:type="dcterms:W3CDTF">2023-11-08T07:38:00Z</dcterms:created>
  <dcterms:modified xsi:type="dcterms:W3CDTF">2024-10-03T15:35:00Z</dcterms:modified>
</cp:coreProperties>
</file>